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B648" w14:textId="38A6E6CA" w:rsidR="00131DD5" w:rsidRDefault="00633143" w:rsidP="00131DD5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 w:bidi="zh-CN"/>
        </w:rPr>
        <w:t>“</w:t>
      </w:r>
      <w:r w:rsidR="00D604A8" w:rsidRPr="00633143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 w:bidi="zh-CN"/>
        </w:rPr>
        <w:t>中国慈展会·议题共创支持计划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 w:bidi="zh-CN"/>
        </w:rPr>
        <w:t>”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 w:bidi="zh-CN"/>
        </w:rPr>
        <w:t>系列会议研讨活动</w:t>
      </w:r>
      <w:r w:rsidR="00D604A8" w:rsidRPr="00633143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 w:bidi="zh-CN"/>
        </w:rPr>
        <w:t>申请书</w:t>
      </w:r>
    </w:p>
    <w:p w14:paraId="75F09A30" w14:textId="77777777" w:rsidR="00131DD5" w:rsidRPr="00131DD5" w:rsidRDefault="00131DD5" w:rsidP="00131DD5">
      <w:pPr>
        <w:widowControl/>
        <w:spacing w:line="72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 w:bidi="zh-CN"/>
        </w:rPr>
      </w:pPr>
    </w:p>
    <w:p w14:paraId="215D0A8A" w14:textId="7D15849B" w:rsidR="00131DD5" w:rsidRDefault="00BA3395" w:rsidP="00131DD5">
      <w:pPr>
        <w:pStyle w:val="a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黑体" w:eastAsia="黑体" w:hAnsi="黑体" w:cs="Helvetica"/>
          <w:color w:val="494949"/>
          <w:kern w:val="0"/>
          <w:sz w:val="32"/>
          <w:szCs w:val="32"/>
        </w:rPr>
      </w:pPr>
      <w:r w:rsidRPr="00BA3395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基本</w:t>
      </w:r>
      <w:r w:rsidR="008E23D7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情况</w:t>
      </w:r>
    </w:p>
    <w:p w14:paraId="49F2B3C2" w14:textId="7CB366F0" w:rsidR="00131DD5" w:rsidRPr="00131DD5" w:rsidRDefault="00131DD5" w:rsidP="00131DD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  <w:r w:rsidRPr="00131DD5">
        <w:rPr>
          <w:rFonts w:ascii="仿宋_GB2312" w:eastAsia="仿宋_GB2312" w:hAnsi="FangSong" w:cs="Helvetica" w:hint="eastAsia"/>
          <w:kern w:val="0"/>
          <w:sz w:val="32"/>
          <w:szCs w:val="32"/>
        </w:rPr>
        <w:t>申报机构名称：</w:t>
      </w:r>
    </w:p>
    <w:p w14:paraId="7EE6F9C2" w14:textId="3C289A47" w:rsidR="00131DD5" w:rsidRPr="00131DD5" w:rsidRDefault="00131DD5" w:rsidP="00131DD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  <w:r>
        <w:rPr>
          <w:rFonts w:ascii="仿宋_GB2312" w:eastAsia="仿宋_GB2312" w:hAnsi="FangSong" w:cs="Helvetica" w:hint="eastAsia"/>
          <w:kern w:val="0"/>
          <w:sz w:val="32"/>
          <w:szCs w:val="32"/>
        </w:rPr>
        <w:t>申报</w:t>
      </w:r>
      <w:r>
        <w:rPr>
          <w:rFonts w:ascii="仿宋_GB2312" w:eastAsia="仿宋_GB2312" w:hAnsi="FangSong" w:cs="Helvetica"/>
          <w:kern w:val="0"/>
          <w:sz w:val="32"/>
          <w:szCs w:val="32"/>
        </w:rPr>
        <w:t>机构</w:t>
      </w:r>
      <w:r w:rsidRPr="00131DD5">
        <w:rPr>
          <w:rFonts w:ascii="仿宋_GB2312" w:eastAsia="仿宋_GB2312" w:hAnsi="FangSong" w:cs="Helvetica" w:hint="eastAsia"/>
          <w:kern w:val="0"/>
          <w:sz w:val="32"/>
          <w:szCs w:val="32"/>
        </w:rPr>
        <w:t>统一社会信用代码：</w:t>
      </w:r>
    </w:p>
    <w:p w14:paraId="0BA1C6C5" w14:textId="77777777" w:rsidR="00131DD5" w:rsidRDefault="00131DD5" w:rsidP="00131DD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  <w:r w:rsidRPr="00131DD5">
        <w:rPr>
          <w:rFonts w:ascii="仿宋_GB2312" w:eastAsia="仿宋_GB2312" w:hAnsi="FangSong" w:cs="Helvetica" w:hint="eastAsia"/>
          <w:kern w:val="0"/>
          <w:sz w:val="32"/>
          <w:szCs w:val="32"/>
        </w:rPr>
        <w:t>会议</w:t>
      </w:r>
      <w:r w:rsidRPr="00131DD5">
        <w:rPr>
          <w:rFonts w:ascii="仿宋_GB2312" w:eastAsia="仿宋_GB2312" w:hAnsi="FangSong" w:cs="Helvetica"/>
          <w:kern w:val="0"/>
          <w:sz w:val="32"/>
          <w:szCs w:val="32"/>
        </w:rPr>
        <w:t>主题：</w:t>
      </w:r>
    </w:p>
    <w:p w14:paraId="24E2F712" w14:textId="08B7668D" w:rsidR="00131DD5" w:rsidRDefault="00131DD5" w:rsidP="00131DD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  <w:r>
        <w:rPr>
          <w:rFonts w:ascii="仿宋_GB2312" w:eastAsia="仿宋_GB2312" w:hAnsi="FangSong" w:cs="Helvetica" w:hint="eastAsia"/>
          <w:kern w:val="0"/>
          <w:sz w:val="32"/>
          <w:szCs w:val="32"/>
        </w:rPr>
        <w:t>会议</w:t>
      </w:r>
      <w:r w:rsidRPr="00131DD5">
        <w:rPr>
          <w:rFonts w:ascii="仿宋_GB2312" w:eastAsia="仿宋_GB2312" w:hAnsi="FangSong" w:cs="Helvetica" w:hint="eastAsia"/>
          <w:kern w:val="0"/>
          <w:sz w:val="32"/>
          <w:szCs w:val="32"/>
        </w:rPr>
        <w:t>规模</w:t>
      </w:r>
      <w:r w:rsidRPr="00131DD5">
        <w:rPr>
          <w:rFonts w:ascii="仿宋_GB2312" w:eastAsia="仿宋_GB2312" w:hAnsi="FangSong" w:cs="Helvetica"/>
          <w:kern w:val="0"/>
          <w:sz w:val="32"/>
          <w:szCs w:val="32"/>
        </w:rPr>
        <w:t>：</w:t>
      </w:r>
    </w:p>
    <w:p w14:paraId="5E07968A" w14:textId="24E6CB99" w:rsidR="000E04B5" w:rsidRPr="00131DD5" w:rsidRDefault="00131DD5" w:rsidP="00131DD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  <w:r w:rsidRPr="00131DD5">
        <w:rPr>
          <w:rFonts w:ascii="仿宋_GB2312" w:eastAsia="仿宋_GB2312" w:hAnsi="FangSong" w:cs="Helvetica" w:hint="eastAsia"/>
          <w:kern w:val="0"/>
          <w:sz w:val="32"/>
          <w:szCs w:val="32"/>
        </w:rPr>
        <w:t>申报</w:t>
      </w:r>
      <w:r>
        <w:rPr>
          <w:rFonts w:ascii="仿宋_GB2312" w:eastAsia="仿宋_GB2312" w:hAnsi="FangSong" w:cs="Helvetica"/>
          <w:kern w:val="0"/>
          <w:sz w:val="32"/>
          <w:szCs w:val="32"/>
        </w:rPr>
        <w:t>议题领域</w:t>
      </w:r>
      <w:r>
        <w:rPr>
          <w:rFonts w:ascii="仿宋_GB2312" w:eastAsia="仿宋_GB2312" w:hAnsi="FangSong" w:cs="Helvetica" w:hint="eastAsia"/>
          <w:kern w:val="0"/>
          <w:sz w:val="32"/>
          <w:szCs w:val="32"/>
        </w:rPr>
        <w:t>：</w:t>
      </w:r>
      <w:r w:rsidR="000E04B5" w:rsidRPr="00B34B83">
        <w:rPr>
          <w:rFonts w:ascii="仿宋_GB2312" w:eastAsia="仿宋_GB2312" w:hAnsi="FangSong" w:cs="Helvetica"/>
          <w:i/>
          <w:color w:val="FF0000"/>
          <w:kern w:val="0"/>
          <w:sz w:val="32"/>
          <w:szCs w:val="32"/>
          <w:u w:val="single"/>
        </w:rPr>
        <w:t>（</w:t>
      </w:r>
      <w:r w:rsidR="000E04B5">
        <w:rPr>
          <w:rFonts w:ascii="仿宋_GB2312" w:eastAsia="仿宋_GB2312" w:hAnsi="FangSong" w:cs="Helvetica" w:hint="eastAsia"/>
          <w:i/>
          <w:color w:val="FF0000"/>
          <w:kern w:val="0"/>
          <w:sz w:val="32"/>
          <w:szCs w:val="32"/>
          <w:u w:val="single"/>
        </w:rPr>
        <w:t>可</w:t>
      </w:r>
      <w:r w:rsidR="000E04B5">
        <w:rPr>
          <w:rFonts w:ascii="仿宋_GB2312" w:eastAsia="仿宋_GB2312" w:hAnsi="FangSong" w:cs="Helvetica"/>
          <w:i/>
          <w:color w:val="FF0000"/>
          <w:kern w:val="0"/>
          <w:sz w:val="32"/>
          <w:szCs w:val="32"/>
          <w:u w:val="single"/>
        </w:rPr>
        <w:t>自行列明</w:t>
      </w:r>
      <w:r w:rsidR="000E04B5" w:rsidRPr="00B34B83">
        <w:rPr>
          <w:rFonts w:ascii="仿宋_GB2312" w:eastAsia="仿宋_GB2312" w:hAnsi="FangSong" w:cs="Helvetica"/>
          <w:i/>
          <w:color w:val="FF0000"/>
          <w:kern w:val="0"/>
          <w:sz w:val="32"/>
          <w:szCs w:val="32"/>
          <w:u w:val="single"/>
        </w:rPr>
        <w:t>）</w:t>
      </w:r>
    </w:p>
    <w:p w14:paraId="433EBDA9" w14:textId="77777777" w:rsidR="00B34B83" w:rsidRPr="00B34B83" w:rsidRDefault="00B34B83" w:rsidP="00BA3395">
      <w:pPr>
        <w:widowControl/>
        <w:shd w:val="clear" w:color="auto" w:fill="FFFFFF"/>
        <w:jc w:val="left"/>
        <w:rPr>
          <w:rFonts w:ascii="仿宋_GB2312" w:eastAsia="仿宋_GB2312" w:hAnsi="FangSong" w:cs="Helvetica"/>
          <w:kern w:val="0"/>
          <w:sz w:val="32"/>
          <w:szCs w:val="32"/>
        </w:rPr>
      </w:pPr>
    </w:p>
    <w:p w14:paraId="64252D10" w14:textId="5DFACA0B" w:rsidR="007F6E4A" w:rsidRPr="007F6E4A" w:rsidRDefault="00BA3395" w:rsidP="007F6E4A">
      <w:pPr>
        <w:widowControl/>
        <w:shd w:val="clear" w:color="auto" w:fill="FFFFFF"/>
        <w:jc w:val="left"/>
        <w:rPr>
          <w:rFonts w:ascii="Helvetica" w:eastAsia="宋体" w:hAnsi="Helvetica" w:cs="Helvetica"/>
          <w:color w:val="494949"/>
          <w:kern w:val="0"/>
          <w:sz w:val="2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二</w:t>
      </w:r>
      <w:r>
        <w:rPr>
          <w:rFonts w:ascii="黑体" w:eastAsia="黑体" w:hAnsi="黑体" w:cs="Helvetica"/>
          <w:color w:val="494949"/>
          <w:kern w:val="0"/>
          <w:sz w:val="32"/>
          <w:szCs w:val="32"/>
        </w:rPr>
        <w:t>、</w:t>
      </w:r>
      <w:r w:rsidR="007F6E4A" w:rsidRPr="007F6E4A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组织架构</w:t>
      </w:r>
    </w:p>
    <w:p w14:paraId="013EA6F8" w14:textId="77777777" w:rsidR="007F6E4A" w:rsidRP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主办单位：</w:t>
      </w:r>
    </w:p>
    <w:p w14:paraId="405FB17B" w14:textId="6A9478F5" w:rsidR="00BA3395" w:rsidRDefault="007F6E4A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承办单位：</w:t>
      </w:r>
    </w:p>
    <w:p w14:paraId="5CF150DA" w14:textId="77777777" w:rsidR="000773B3" w:rsidRPr="00BA3395" w:rsidRDefault="000773B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74CFB41C" w14:textId="6AADD072" w:rsidR="007F6E4A" w:rsidRDefault="00BA3395" w:rsidP="007F6E4A">
      <w:pPr>
        <w:widowControl/>
        <w:shd w:val="clear" w:color="auto" w:fill="FFFFFF"/>
        <w:jc w:val="left"/>
        <w:rPr>
          <w:rFonts w:ascii="黑体" w:eastAsia="黑体" w:hAnsi="黑体" w:cs="Helvetica"/>
          <w:color w:val="494949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三</w:t>
      </w:r>
      <w:r w:rsidR="007F6E4A" w:rsidRPr="007F6E4A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、</w:t>
      </w: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办会</w:t>
      </w:r>
      <w:r w:rsidR="007F6E4A" w:rsidRPr="007F6E4A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目的</w:t>
      </w:r>
    </w:p>
    <w:p w14:paraId="292284F3" w14:textId="30B7B315" w:rsidR="00BA3395" w:rsidRDefault="00BA3395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（</w:t>
      </w:r>
      <w:r w:rsidRPr="00BA3395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请阐述办会意义和目标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）</w:t>
      </w:r>
    </w:p>
    <w:p w14:paraId="125DF816" w14:textId="3A031419" w:rsidR="000773B3" w:rsidRDefault="000773B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2326CE16" w14:textId="22BCF504" w:rsidR="000773B3" w:rsidRDefault="000773B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61057D2" w14:textId="7C05E40F" w:rsidR="000773B3" w:rsidRDefault="000773B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90B0C50" w14:textId="00BC375A" w:rsidR="000773B3" w:rsidRDefault="000773B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FA42BD8" w14:textId="6832E77E" w:rsidR="00B73F24" w:rsidRDefault="00B73F24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3E7B2E8" w14:textId="77777777" w:rsidR="00B73F24" w:rsidRPr="00BA3395" w:rsidRDefault="00B73F24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4B21D86" w14:textId="318A5FEA" w:rsidR="007F6E4A" w:rsidRPr="007F6E4A" w:rsidRDefault="00B34B83" w:rsidP="007F6E4A">
      <w:pPr>
        <w:widowControl/>
        <w:shd w:val="clear" w:color="auto" w:fill="FFFFFF"/>
        <w:jc w:val="left"/>
        <w:rPr>
          <w:rFonts w:ascii="Helvetica" w:eastAsia="宋体" w:hAnsi="Helvetica" w:cs="Helvetica"/>
          <w:color w:val="494949"/>
          <w:kern w:val="0"/>
          <w:sz w:val="2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lastRenderedPageBreak/>
        <w:t>四</w:t>
      </w:r>
      <w:r w:rsidR="007F6E4A" w:rsidRPr="007F6E4A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、会议</w:t>
      </w:r>
      <w:r w:rsidR="00BA3395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议程安排</w:t>
      </w:r>
    </w:p>
    <w:p w14:paraId="00236CA9" w14:textId="08FA0051" w:rsidR="007F6E4A" w:rsidRP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(请详细列出会议流程及各流程涉及的</w:t>
      </w:r>
      <w:r w:rsidR="009F2174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拟邀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嘉宾</w:t>
      </w:r>
      <w:r w:rsidR="009F2174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、</w:t>
      </w:r>
      <w:r w:rsidR="009F2174"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>主持人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)</w:t>
      </w:r>
    </w:p>
    <w:p w14:paraId="6A0C2DBD" w14:textId="60893D9E" w:rsidR="007F6E4A" w:rsidRDefault="00A6605A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例：0</w:t>
      </w:r>
      <w:r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>9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:</w:t>
      </w:r>
      <w:r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>00-09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:</w:t>
      </w:r>
      <w:r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 xml:space="preserve">30  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主旨演讲（环节）</w:t>
      </w:r>
    </w:p>
    <w:p w14:paraId="3405110B" w14:textId="2941B718" w:rsidR="00A6605A" w:rsidRPr="007F6E4A" w:rsidRDefault="00A6605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 xml:space="preserve">   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张三 </w:t>
      </w:r>
      <w:r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中国</w:t>
      </w:r>
      <w:r w:rsidR="00FE1415"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XX</w:t>
      </w:r>
      <w:r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基金会常务理事长兼秘书长</w:t>
      </w:r>
    </w:p>
    <w:p w14:paraId="70439B27" w14:textId="77777777" w:rsidR="007F6E4A" w:rsidRP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00:00-00:00</w:t>
      </w:r>
      <w:r w:rsidRPr="007F6E4A">
        <w:rPr>
          <w:rFonts w:ascii="仿宋_GB2312" w:eastAsia="仿宋_GB2312" w:hAnsi="Calibri" w:cs="Calibri" w:hint="eastAsia"/>
          <w:color w:val="494949"/>
          <w:kern w:val="0"/>
          <w:sz w:val="32"/>
          <w:szCs w:val="32"/>
        </w:rPr>
        <w:t>  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 XXXXX </w:t>
      </w:r>
    </w:p>
    <w:p w14:paraId="6CA41A2E" w14:textId="77777777" w:rsidR="007F6E4A" w:rsidRP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00:00-00:00</w:t>
      </w:r>
      <w:r w:rsidRPr="007F6E4A">
        <w:rPr>
          <w:rFonts w:ascii="仿宋_GB2312" w:eastAsia="仿宋_GB2312" w:hAnsi="Calibri" w:cs="Calibri" w:hint="eastAsia"/>
          <w:color w:val="494949"/>
          <w:kern w:val="0"/>
          <w:sz w:val="32"/>
          <w:szCs w:val="32"/>
        </w:rPr>
        <w:t>  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 XXXXX </w:t>
      </w:r>
    </w:p>
    <w:p w14:paraId="6E8D5004" w14:textId="77777777" w:rsidR="007F6E4A" w:rsidRP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00:00-00:00</w:t>
      </w:r>
      <w:r w:rsidRPr="007F6E4A">
        <w:rPr>
          <w:rFonts w:ascii="仿宋_GB2312" w:eastAsia="仿宋_GB2312" w:hAnsi="Calibri" w:cs="Calibri" w:hint="eastAsia"/>
          <w:color w:val="494949"/>
          <w:kern w:val="0"/>
          <w:sz w:val="32"/>
          <w:szCs w:val="32"/>
        </w:rPr>
        <w:t>  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 XXXXX </w:t>
      </w:r>
    </w:p>
    <w:p w14:paraId="3E43ACA7" w14:textId="07E40C18" w:rsid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Calibri" w:cs="Calibri"/>
          <w:color w:val="494949"/>
          <w:kern w:val="0"/>
          <w:sz w:val="32"/>
          <w:szCs w:val="3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00:00-00:00</w:t>
      </w:r>
      <w:r w:rsidRPr="007F6E4A">
        <w:rPr>
          <w:rFonts w:ascii="仿宋_GB2312" w:eastAsia="仿宋_GB2312" w:hAnsi="Calibri" w:cs="Calibri" w:hint="eastAsia"/>
          <w:color w:val="494949"/>
          <w:kern w:val="0"/>
          <w:sz w:val="32"/>
          <w:szCs w:val="32"/>
        </w:rPr>
        <w:t>  </w:t>
      </w: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 xml:space="preserve"> XXXXX</w:t>
      </w:r>
      <w:r w:rsidRPr="007F6E4A">
        <w:rPr>
          <w:rFonts w:ascii="仿宋_GB2312" w:eastAsia="仿宋_GB2312" w:hAnsi="Calibri" w:cs="Calibri" w:hint="eastAsia"/>
          <w:color w:val="494949"/>
          <w:kern w:val="0"/>
          <w:sz w:val="32"/>
          <w:szCs w:val="32"/>
        </w:rPr>
        <w:t> </w:t>
      </w:r>
    </w:p>
    <w:p w14:paraId="52B09C94" w14:textId="77777777" w:rsidR="000773B3" w:rsidRPr="007F6E4A" w:rsidRDefault="000773B3" w:rsidP="007F6E4A">
      <w:pPr>
        <w:widowControl/>
        <w:shd w:val="clear" w:color="auto" w:fill="FFFFFF"/>
        <w:jc w:val="left"/>
        <w:rPr>
          <w:rFonts w:ascii="仿宋_GB2312" w:eastAsia="仿宋_GB2312" w:hAnsi="Helvetica" w:cs="Helvetica"/>
          <w:color w:val="494949"/>
          <w:kern w:val="0"/>
          <w:sz w:val="22"/>
        </w:rPr>
      </w:pPr>
    </w:p>
    <w:p w14:paraId="15C7C4C0" w14:textId="15B0A54E" w:rsidR="007D2737" w:rsidRDefault="00B34B83" w:rsidP="007F6E4A">
      <w:pPr>
        <w:widowControl/>
        <w:shd w:val="clear" w:color="auto" w:fill="FFFFFF"/>
        <w:jc w:val="left"/>
        <w:rPr>
          <w:rFonts w:ascii="黑体" w:eastAsia="黑体" w:hAnsi="黑体" w:cs="Helvetica"/>
          <w:color w:val="494949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五</w:t>
      </w:r>
      <w:r w:rsidR="007F6E4A" w:rsidRPr="007F6E4A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、</w:t>
      </w:r>
      <w:r w:rsidR="007D2737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观众</w:t>
      </w:r>
      <w:r w:rsidR="007D2737">
        <w:rPr>
          <w:rFonts w:ascii="黑体" w:eastAsia="黑体" w:hAnsi="黑体" w:cs="Helvetica"/>
          <w:color w:val="494949"/>
          <w:kern w:val="0"/>
          <w:sz w:val="32"/>
          <w:szCs w:val="32"/>
        </w:rPr>
        <w:t>组织规划</w:t>
      </w:r>
    </w:p>
    <w:p w14:paraId="1840E2D2" w14:textId="17594CA5" w:rsidR="008E23D7" w:rsidRDefault="007D2737" w:rsidP="007D2737">
      <w:pPr>
        <w:spacing w:line="580" w:lineRule="exact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7D273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（请阐述预计</w:t>
      </w:r>
      <w:r w:rsidR="008E23D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达到</w:t>
      </w:r>
      <w:r w:rsidR="008E23D7">
        <w:rPr>
          <w:rFonts w:ascii="仿宋_GB2312" w:eastAsia="仿宋_GB2312" w:hAnsi="FangSong" w:cs="Helvetica"/>
          <w:color w:val="494949"/>
          <w:kern w:val="0"/>
          <w:sz w:val="32"/>
          <w:szCs w:val="32"/>
        </w:rPr>
        <w:t>的</w:t>
      </w:r>
      <w:r w:rsidRPr="007D273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观众规模及组织动员方式）</w:t>
      </w:r>
    </w:p>
    <w:p w14:paraId="57DE19C0" w14:textId="65B36F04" w:rsidR="00B34B83" w:rsidRDefault="00B34B83" w:rsidP="007D2737">
      <w:pPr>
        <w:spacing w:line="580" w:lineRule="exact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2FB6CA7D" w14:textId="5DBEC22F" w:rsidR="00871DC9" w:rsidRDefault="00871DC9" w:rsidP="007D2737">
      <w:pPr>
        <w:spacing w:line="580" w:lineRule="exact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7A2C7D08" w14:textId="77777777" w:rsidR="001C6A59" w:rsidRDefault="001C6A59" w:rsidP="007D2737">
      <w:pPr>
        <w:spacing w:line="580" w:lineRule="exact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517C6A3" w14:textId="77777777" w:rsidR="00871DC9" w:rsidRPr="007D2737" w:rsidRDefault="00871DC9" w:rsidP="007D2737">
      <w:pPr>
        <w:spacing w:line="580" w:lineRule="exact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5435E9B" w14:textId="4CBACB63" w:rsidR="007F6E4A" w:rsidRPr="007F6E4A" w:rsidRDefault="00B34B83" w:rsidP="007F6E4A">
      <w:pPr>
        <w:widowControl/>
        <w:shd w:val="clear" w:color="auto" w:fill="FFFFFF"/>
        <w:jc w:val="left"/>
        <w:rPr>
          <w:rFonts w:ascii="Helvetica" w:eastAsia="宋体" w:hAnsi="Helvetica" w:cs="Helvetica"/>
          <w:color w:val="494949"/>
          <w:kern w:val="0"/>
          <w:sz w:val="2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六</w:t>
      </w:r>
      <w:r w:rsidR="007D2737">
        <w:rPr>
          <w:rFonts w:ascii="黑体" w:eastAsia="黑体" w:hAnsi="黑体" w:cs="Helvetica"/>
          <w:color w:val="494949"/>
          <w:kern w:val="0"/>
          <w:sz w:val="32"/>
          <w:szCs w:val="32"/>
        </w:rPr>
        <w:t>、传播计划</w:t>
      </w:r>
    </w:p>
    <w:p w14:paraId="44913547" w14:textId="233F343C" w:rsidR="007F6E4A" w:rsidRDefault="007F6E4A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7F6E4A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如：活动开启前两周开始推广并邀请机构参与XX公众号推文、微信社群中邀请、定向机构邀请。</w:t>
      </w:r>
    </w:p>
    <w:p w14:paraId="4AC3A143" w14:textId="3C2C3E6C" w:rsidR="00B34B83" w:rsidRDefault="00B34B83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8637B99" w14:textId="6B893F32" w:rsidR="00871DC9" w:rsidRDefault="00871DC9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B4A5E39" w14:textId="3F0D6A54" w:rsidR="00871DC9" w:rsidRDefault="00871DC9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0B4E625" w14:textId="36EDD3D0" w:rsidR="00871DC9" w:rsidRDefault="00871DC9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5CE39925" w14:textId="227709CB" w:rsidR="00871DC9" w:rsidRDefault="00871DC9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BBF730F" w14:textId="77777777" w:rsidR="00871DC9" w:rsidRDefault="00871DC9" w:rsidP="007F6E4A">
      <w:pPr>
        <w:widowControl/>
        <w:shd w:val="clear" w:color="auto" w:fill="FFFFFF"/>
        <w:jc w:val="lef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0D43B406" w14:textId="77777777" w:rsidR="00B34B83" w:rsidRPr="008E23D7" w:rsidRDefault="00B34B83" w:rsidP="00B34B83">
      <w:pPr>
        <w:widowControl/>
        <w:shd w:val="clear" w:color="auto" w:fill="FFFFFF"/>
        <w:jc w:val="left"/>
        <w:rPr>
          <w:rFonts w:ascii="黑体" w:eastAsia="黑体" w:hAnsi="黑体" w:cs="Helvetica"/>
          <w:color w:val="494949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七</w:t>
      </w:r>
      <w:r w:rsidRPr="008E23D7">
        <w:rPr>
          <w:rFonts w:ascii="黑体" w:eastAsia="黑体" w:hAnsi="黑体" w:cs="Helvetica" w:hint="eastAsia"/>
          <w:color w:val="494949"/>
          <w:kern w:val="0"/>
          <w:sz w:val="32"/>
          <w:szCs w:val="32"/>
        </w:rPr>
        <w:t>、申报机构经验能力及团队情况介绍</w:t>
      </w:r>
    </w:p>
    <w:p w14:paraId="795E0286" w14:textId="511A7405" w:rsidR="00B34B83" w:rsidRDefault="00B34B83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8E23D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（一）请简单介绍贵机构过往成功筹办大型会议的相关情况</w:t>
      </w:r>
    </w:p>
    <w:p w14:paraId="7EE1D627" w14:textId="5C73CBE1" w:rsidR="00B34B83" w:rsidRDefault="00B34B83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61616914" w14:textId="1107A452" w:rsidR="000773B3" w:rsidRDefault="000773B3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6D37A318" w14:textId="0A78D099" w:rsidR="001C6A59" w:rsidRDefault="001C6A59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57E7413E" w14:textId="77777777" w:rsidR="001C6A59" w:rsidRPr="008E23D7" w:rsidRDefault="001C6A59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2693BF4C" w14:textId="154E867C" w:rsidR="00B34B83" w:rsidRDefault="00B34B83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8E23D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（二）请简单介绍贵机构在行业多元主体联动方面的相关资源，以及计划如何落实到本次会议筹办当中</w:t>
      </w:r>
    </w:p>
    <w:p w14:paraId="0089EEA9" w14:textId="34315333" w:rsidR="000E04B5" w:rsidRDefault="000E04B5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6351904F" w14:textId="4B1A1D29" w:rsidR="001C6A59" w:rsidRDefault="001C6A59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43DD8E67" w14:textId="25ACDD76" w:rsidR="001C6A59" w:rsidRDefault="001C6A59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73B8BBC0" w14:textId="77777777" w:rsidR="001C6A59" w:rsidRDefault="001C6A59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</w:p>
    <w:p w14:paraId="17410500" w14:textId="48FA9B09" w:rsidR="00B34B83" w:rsidRPr="008E23D7" w:rsidRDefault="00B34B83" w:rsidP="00B34B83">
      <w:pPr>
        <w:spacing w:line="580" w:lineRule="exact"/>
        <w:rPr>
          <w:rFonts w:ascii="仿宋_GB2312" w:eastAsia="仿宋_GB2312" w:hAnsi="FangSong" w:cs="Helvetica"/>
          <w:color w:val="494949"/>
          <w:kern w:val="0"/>
          <w:sz w:val="32"/>
          <w:szCs w:val="32"/>
        </w:rPr>
      </w:pPr>
      <w:r w:rsidRPr="008E23D7">
        <w:rPr>
          <w:rFonts w:ascii="仿宋_GB2312" w:eastAsia="仿宋_GB2312" w:hAnsi="FangSong" w:cs="Helvetica" w:hint="eastAsia"/>
          <w:color w:val="494949"/>
          <w:kern w:val="0"/>
          <w:sz w:val="32"/>
          <w:szCs w:val="32"/>
        </w:rPr>
        <w:t>（三）请简单介绍本次会议筹办团队相关情况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633"/>
        <w:gridCol w:w="4460"/>
      </w:tblGrid>
      <w:tr w:rsidR="00B34B83" w14:paraId="5ED98351" w14:textId="77777777" w:rsidTr="005705D1">
        <w:trPr>
          <w:trHeight w:val="495"/>
        </w:trPr>
        <w:tc>
          <w:tcPr>
            <w:tcW w:w="8779" w:type="dxa"/>
            <w:gridSpan w:val="3"/>
            <w:vAlign w:val="center"/>
          </w:tcPr>
          <w:p w14:paraId="79A23509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4"/>
                <w:szCs w:val="24"/>
              </w:rPr>
              <w:t>会议筹办团队成员信息</w:t>
            </w:r>
          </w:p>
        </w:tc>
      </w:tr>
      <w:tr w:rsidR="00B34B83" w14:paraId="0736C5F3" w14:textId="77777777" w:rsidTr="005705D1">
        <w:trPr>
          <w:trHeight w:val="510"/>
        </w:trPr>
        <w:tc>
          <w:tcPr>
            <w:tcW w:w="1686" w:type="dxa"/>
            <w:vAlign w:val="center"/>
          </w:tcPr>
          <w:p w14:paraId="598FADBD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78091A67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460" w:type="dxa"/>
            <w:vAlign w:val="center"/>
          </w:tcPr>
          <w:p w14:paraId="1046CD18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任务分工</w:t>
            </w:r>
          </w:p>
        </w:tc>
      </w:tr>
      <w:tr w:rsidR="00B34B83" w14:paraId="3EEAD435" w14:textId="77777777" w:rsidTr="005705D1">
        <w:trPr>
          <w:trHeight w:val="510"/>
        </w:trPr>
        <w:tc>
          <w:tcPr>
            <w:tcW w:w="1686" w:type="dxa"/>
            <w:vAlign w:val="center"/>
          </w:tcPr>
          <w:p w14:paraId="5B549F8B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58796E09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14:paraId="457F479B" w14:textId="77777777" w:rsidR="00B34B83" w:rsidRDefault="00B34B83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5705D1" w14:paraId="2D635F6C" w14:textId="77777777" w:rsidTr="005705D1">
        <w:trPr>
          <w:trHeight w:val="510"/>
        </w:trPr>
        <w:tc>
          <w:tcPr>
            <w:tcW w:w="1686" w:type="dxa"/>
            <w:vAlign w:val="center"/>
          </w:tcPr>
          <w:p w14:paraId="6BA48B98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228C2455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14:paraId="755A89BF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5705D1" w14:paraId="515F5618" w14:textId="77777777" w:rsidTr="005705D1">
        <w:trPr>
          <w:trHeight w:val="510"/>
        </w:trPr>
        <w:tc>
          <w:tcPr>
            <w:tcW w:w="1686" w:type="dxa"/>
            <w:vAlign w:val="center"/>
          </w:tcPr>
          <w:p w14:paraId="0B474314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47E5197A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14:paraId="3B0F348A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5705D1" w14:paraId="7494CB46" w14:textId="77777777" w:rsidTr="005705D1">
        <w:trPr>
          <w:trHeight w:val="510"/>
        </w:trPr>
        <w:tc>
          <w:tcPr>
            <w:tcW w:w="1686" w:type="dxa"/>
            <w:vAlign w:val="center"/>
          </w:tcPr>
          <w:p w14:paraId="6F90C2EB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1F929EFE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14:paraId="56EA4639" w14:textId="77777777" w:rsidR="005705D1" w:rsidRDefault="005705D1" w:rsidP="002C4F06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</w:tbl>
    <w:p w14:paraId="393BFF5E" w14:textId="7E9D74F7" w:rsidR="00B34B83" w:rsidRDefault="00B34B83" w:rsidP="007F6E4A">
      <w:pPr>
        <w:widowControl/>
        <w:shd w:val="clear" w:color="auto" w:fill="FFFFFF"/>
        <w:jc w:val="left"/>
        <w:rPr>
          <w:rFonts w:ascii="黑体" w:eastAsia="黑体" w:hAnsi="黑体" w:cs="Helvetica"/>
          <w:color w:val="494949"/>
          <w:kern w:val="0"/>
          <w:sz w:val="32"/>
          <w:szCs w:val="32"/>
        </w:rPr>
      </w:pPr>
      <w:bookmarkStart w:id="0" w:name="_GoBack"/>
      <w:bookmarkEnd w:id="0"/>
    </w:p>
    <w:sectPr w:rsidR="00B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755C" w14:textId="77777777" w:rsidR="000B25F6" w:rsidRDefault="000B25F6" w:rsidP="00A6605A">
      <w:r>
        <w:separator/>
      </w:r>
    </w:p>
  </w:endnote>
  <w:endnote w:type="continuationSeparator" w:id="0">
    <w:p w14:paraId="2693D1F4" w14:textId="77777777" w:rsidR="000B25F6" w:rsidRDefault="000B25F6" w:rsidP="00A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4AF6" w14:textId="77777777" w:rsidR="000B25F6" w:rsidRDefault="000B25F6" w:rsidP="00A6605A">
      <w:r>
        <w:separator/>
      </w:r>
    </w:p>
  </w:footnote>
  <w:footnote w:type="continuationSeparator" w:id="0">
    <w:p w14:paraId="783E9E55" w14:textId="77777777" w:rsidR="000B25F6" w:rsidRDefault="000B25F6" w:rsidP="00A6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C0B"/>
    <w:multiLevelType w:val="hybridMultilevel"/>
    <w:tmpl w:val="75082204"/>
    <w:lvl w:ilvl="0" w:tplc="A56CB4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F"/>
    <w:rsid w:val="00050B1D"/>
    <w:rsid w:val="000773B3"/>
    <w:rsid w:val="000B25F6"/>
    <w:rsid w:val="000E04B5"/>
    <w:rsid w:val="000F7ACC"/>
    <w:rsid w:val="00131DD5"/>
    <w:rsid w:val="001B3896"/>
    <w:rsid w:val="001C6A59"/>
    <w:rsid w:val="00252434"/>
    <w:rsid w:val="00444607"/>
    <w:rsid w:val="005038FD"/>
    <w:rsid w:val="00545B5C"/>
    <w:rsid w:val="005705D1"/>
    <w:rsid w:val="00633143"/>
    <w:rsid w:val="00654ECB"/>
    <w:rsid w:val="006715A2"/>
    <w:rsid w:val="006972F7"/>
    <w:rsid w:val="007C0A72"/>
    <w:rsid w:val="007C3BC1"/>
    <w:rsid w:val="007D2737"/>
    <w:rsid w:val="007F6E4A"/>
    <w:rsid w:val="00846547"/>
    <w:rsid w:val="0085366F"/>
    <w:rsid w:val="00871DC9"/>
    <w:rsid w:val="008E23D7"/>
    <w:rsid w:val="00930D32"/>
    <w:rsid w:val="0098130F"/>
    <w:rsid w:val="009A2286"/>
    <w:rsid w:val="009A75CD"/>
    <w:rsid w:val="009F2174"/>
    <w:rsid w:val="00A350CE"/>
    <w:rsid w:val="00A6605A"/>
    <w:rsid w:val="00AE3B40"/>
    <w:rsid w:val="00B252C0"/>
    <w:rsid w:val="00B34B83"/>
    <w:rsid w:val="00B50669"/>
    <w:rsid w:val="00B73F24"/>
    <w:rsid w:val="00BA3395"/>
    <w:rsid w:val="00C04600"/>
    <w:rsid w:val="00C25AC4"/>
    <w:rsid w:val="00C25F97"/>
    <w:rsid w:val="00C4356D"/>
    <w:rsid w:val="00D604A8"/>
    <w:rsid w:val="00E11F69"/>
    <w:rsid w:val="00EA4BAE"/>
    <w:rsid w:val="00F46416"/>
    <w:rsid w:val="00F91A26"/>
    <w:rsid w:val="00FC4790"/>
    <w:rsid w:val="00FE14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94E4"/>
  <w15:chartTrackingRefBased/>
  <w15:docId w15:val="{7655DBB4-0A9F-46F8-BC49-57DE78C4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simhei">
    <w:name w:val="ql-font-simhei"/>
    <w:basedOn w:val="a0"/>
    <w:rsid w:val="007F6E4A"/>
  </w:style>
  <w:style w:type="character" w:customStyle="1" w:styleId="ql-font-fangsong">
    <w:name w:val="ql-font-fangsong"/>
    <w:basedOn w:val="a0"/>
    <w:rsid w:val="007F6E4A"/>
  </w:style>
  <w:style w:type="paragraph" w:styleId="a4">
    <w:name w:val="List Paragraph"/>
    <w:basedOn w:val="a"/>
    <w:uiPriority w:val="34"/>
    <w:qFormat/>
    <w:rsid w:val="007F6E4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60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605A"/>
    <w:rPr>
      <w:sz w:val="18"/>
      <w:szCs w:val="18"/>
    </w:rPr>
  </w:style>
  <w:style w:type="table" w:styleId="a9">
    <w:name w:val="Table Grid"/>
    <w:basedOn w:val="a1"/>
    <w:uiPriority w:val="39"/>
    <w:rsid w:val="001B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sid w:val="00BA3395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31DD5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131DD5"/>
  </w:style>
  <w:style w:type="paragraph" w:styleId="2">
    <w:name w:val="Body Text First Indent 2"/>
    <w:basedOn w:val="ab"/>
    <w:next w:val="3"/>
    <w:link w:val="20"/>
    <w:qFormat/>
    <w:rsid w:val="00131DD5"/>
    <w:pPr>
      <w:widowControl/>
      <w:spacing w:after="0" w:line="560" w:lineRule="exact"/>
      <w:ind w:firstLineChars="200" w:firstLine="200"/>
    </w:pPr>
    <w:rPr>
      <w:rFonts w:ascii="Times New Roman" w:eastAsia="仿宋_GB2312" w:hAnsi="Times New Roman"/>
      <w:sz w:val="28"/>
      <w:szCs w:val="28"/>
    </w:rPr>
  </w:style>
  <w:style w:type="character" w:customStyle="1" w:styleId="20">
    <w:name w:val="正文首行缩进 2 字符"/>
    <w:basedOn w:val="ac"/>
    <w:link w:val="2"/>
    <w:rsid w:val="00131DD5"/>
    <w:rPr>
      <w:rFonts w:ascii="Times New Roman" w:eastAsia="仿宋_GB2312" w:hAnsi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31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zydj</dc:creator>
  <cp:keywords/>
  <dc:description/>
  <cp:lastModifiedBy>Flora</cp:lastModifiedBy>
  <cp:revision>31</cp:revision>
  <dcterms:created xsi:type="dcterms:W3CDTF">2020-06-04T09:22:00Z</dcterms:created>
  <dcterms:modified xsi:type="dcterms:W3CDTF">2023-06-14T09:56:00Z</dcterms:modified>
</cp:coreProperties>
</file>